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5" w:rsidRDefault="00ED2235" w:rsidP="00ED2235">
      <w:pPr>
        <w:jc w:val="center"/>
        <w:rPr>
          <w:b/>
        </w:rPr>
      </w:pPr>
      <w:bookmarkStart w:id="0" w:name="_GoBack"/>
      <w:bookmarkEnd w:id="0"/>
      <w:r>
        <w:rPr>
          <w:b/>
        </w:rPr>
        <w:t>Summary of DNA Data for Watermilfoil</w:t>
      </w:r>
    </w:p>
    <w:p w:rsidR="00750538" w:rsidRPr="00750538" w:rsidRDefault="00750538" w:rsidP="00ED2235">
      <w:pPr>
        <w:jc w:val="center"/>
        <w:rPr>
          <w:b/>
          <w:sz w:val="18"/>
        </w:rPr>
      </w:pPr>
      <w:r>
        <w:rPr>
          <w:b/>
          <w:sz w:val="18"/>
        </w:rPr>
        <w:t>Grand Valley State University’s Robert B. Annis Water Resources Institute</w:t>
      </w:r>
    </w:p>
    <w:tbl>
      <w:tblPr>
        <w:tblStyle w:val="TableGrid"/>
        <w:tblpPr w:leftFromText="180" w:rightFromText="180" w:vertAnchor="page" w:tblpY="2461"/>
        <w:tblW w:w="0" w:type="auto"/>
        <w:tblLook w:val="04A0" w:firstRow="1" w:lastRow="0" w:firstColumn="1" w:lastColumn="0" w:noHBand="0" w:noVBand="1"/>
      </w:tblPr>
      <w:tblGrid>
        <w:gridCol w:w="2538"/>
        <w:gridCol w:w="6030"/>
      </w:tblGrid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Company/Entity</w:t>
            </w:r>
          </w:p>
        </w:tc>
        <w:tc>
          <w:tcPr>
            <w:tcW w:w="6030" w:type="dxa"/>
          </w:tcPr>
          <w:p w:rsidR="00ED2235" w:rsidRPr="00662A0A" w:rsidRDefault="00DE0224" w:rsidP="006A67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Aquatic Biologists, Inc</w:t>
            </w:r>
          </w:p>
        </w:tc>
      </w:tr>
      <w:tr w:rsidR="00903C09" w:rsidTr="00ED2235">
        <w:tc>
          <w:tcPr>
            <w:tcW w:w="2538" w:type="dxa"/>
          </w:tcPr>
          <w:p w:rsidR="00903C09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Total Samples Processed</w:t>
            </w:r>
          </w:p>
        </w:tc>
        <w:tc>
          <w:tcPr>
            <w:tcW w:w="6030" w:type="dxa"/>
          </w:tcPr>
          <w:p w:rsidR="00903C09" w:rsidRPr="00662A0A" w:rsidRDefault="00DE0224" w:rsidP="00ED22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Cost per Sample</w:t>
            </w:r>
          </w:p>
        </w:tc>
        <w:tc>
          <w:tcPr>
            <w:tcW w:w="6030" w:type="dxa"/>
          </w:tcPr>
          <w:p w:rsidR="00ED2235" w:rsidRPr="00662A0A" w:rsidRDefault="00DE0224" w:rsidP="00ED2235">
            <w:pPr>
              <w:jc w:val="center"/>
              <w:rPr>
                <w:b/>
              </w:rPr>
            </w:pPr>
            <w:r>
              <w:rPr>
                <w:b/>
              </w:rPr>
              <w:t>$45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Set up Fee (if applicable)</w:t>
            </w:r>
          </w:p>
        </w:tc>
        <w:tc>
          <w:tcPr>
            <w:tcW w:w="6030" w:type="dxa"/>
          </w:tcPr>
          <w:p w:rsidR="00ED2235" w:rsidRPr="00662A0A" w:rsidRDefault="00DE0224" w:rsidP="00ED2235">
            <w:pPr>
              <w:jc w:val="center"/>
              <w:rPr>
                <w:b/>
              </w:rPr>
            </w:pPr>
            <w:r>
              <w:rPr>
                <w:b/>
              </w:rPr>
              <w:t>$65</w:t>
            </w:r>
          </w:p>
        </w:tc>
      </w:tr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6030" w:type="dxa"/>
          </w:tcPr>
          <w:p w:rsidR="00ED2235" w:rsidRPr="00662A0A" w:rsidRDefault="00DE0224" w:rsidP="00142B0B">
            <w:pPr>
              <w:jc w:val="center"/>
              <w:rPr>
                <w:b/>
              </w:rPr>
            </w:pPr>
            <w:r>
              <w:rPr>
                <w:b/>
              </w:rPr>
              <w:t>$200</w:t>
            </w:r>
          </w:p>
        </w:tc>
      </w:tr>
    </w:tbl>
    <w:p w:rsidR="00DA14D1" w:rsidRDefault="00182BA8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ATTN:</w:t>
      </w:r>
    </w:p>
    <w:p w:rsidR="006A6757" w:rsidRDefault="00ED2235" w:rsidP="006A6757">
      <w:pPr>
        <w:rPr>
          <w:rFonts w:ascii="Arial" w:hAnsi="Arial" w:cs="Arial"/>
          <w:sz w:val="20"/>
          <w:szCs w:val="20"/>
        </w:rPr>
      </w:pPr>
      <w:r>
        <w:rPr>
          <w:b/>
        </w:rPr>
        <w:t>Send Invoice to:</w:t>
      </w:r>
      <w:r w:rsidR="006A6757" w:rsidRPr="006A6757">
        <w:rPr>
          <w:rFonts w:ascii="Arial" w:hAnsi="Arial" w:cs="Arial"/>
          <w:sz w:val="20"/>
          <w:szCs w:val="20"/>
        </w:rPr>
        <w:t xml:space="preserve"> </w:t>
      </w:r>
    </w:p>
    <w:p w:rsid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Bob Langjahr</w:t>
      </w:r>
    </w:p>
    <w:p w:rsid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Aquatic Biologists, Inc.</w:t>
      </w:r>
      <w:r w:rsidRPr="00DE02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N4828 US Hwy 45 S</w:t>
      </w:r>
    </w:p>
    <w:p w:rsid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Fond du Lac, WI 54937</w:t>
      </w:r>
    </w:p>
    <w:p w:rsidR="00DE0224" w:rsidRDefault="00182BA8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hyperlink r:id="rId7" w:history="1">
        <w:r w:rsidR="00DE0224" w:rsidRPr="006D38D1">
          <w:rPr>
            <w:rStyle w:val="Hyperlink"/>
            <w:rFonts w:ascii="Arial" w:eastAsia="Times New Roman" w:hAnsi="Arial" w:cs="Arial"/>
            <w:sz w:val="20"/>
            <w:szCs w:val="20"/>
          </w:rPr>
          <w:t>info@aquaticbiologists.com</w:t>
        </w:r>
      </w:hyperlink>
    </w:p>
    <w:p w:rsidR="00DE0224" w:rsidRP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0224">
        <w:rPr>
          <w:rFonts w:ascii="Arial" w:eastAsia="Times New Roman" w:hAnsi="Arial" w:cs="Arial"/>
          <w:sz w:val="20"/>
          <w:szCs w:val="20"/>
        </w:rPr>
        <w:t>(920) 921-6827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Send Results to:</w:t>
      </w:r>
    </w:p>
    <w:p w:rsidR="00052BCA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0224">
        <w:rPr>
          <w:rFonts w:ascii="Arial" w:eastAsia="Times New Roman" w:hAnsi="Arial" w:cs="Arial"/>
          <w:sz w:val="20"/>
          <w:szCs w:val="20"/>
        </w:rPr>
        <w:t>Bob Langjah</w:t>
      </w:r>
      <w:r w:rsidR="00052BCA">
        <w:rPr>
          <w:rFonts w:ascii="Arial" w:eastAsia="Times New Roman" w:hAnsi="Arial" w:cs="Arial"/>
          <w:sz w:val="20"/>
          <w:szCs w:val="20"/>
        </w:rPr>
        <w:t>r (</w:t>
      </w:r>
      <w:hyperlink r:id="rId8" w:history="1">
        <w:r w:rsidR="00052BCA" w:rsidRPr="006D38D1">
          <w:rPr>
            <w:rStyle w:val="Hyperlink"/>
            <w:rFonts w:ascii="Arial" w:eastAsia="Times New Roman" w:hAnsi="Arial" w:cs="Arial"/>
            <w:sz w:val="20"/>
            <w:szCs w:val="20"/>
          </w:rPr>
          <w:t>info@aquaticbiologists.com</w:t>
        </w:r>
      </w:hyperlink>
      <w:r w:rsidR="00052BCA">
        <w:rPr>
          <w:rFonts w:ascii="Arial" w:eastAsia="Times New Roman" w:hAnsi="Arial" w:cs="Arial"/>
          <w:sz w:val="20"/>
          <w:szCs w:val="20"/>
        </w:rPr>
        <w:t>)</w:t>
      </w:r>
    </w:p>
    <w:p w:rsidR="00052BCA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0224">
        <w:rPr>
          <w:rFonts w:ascii="Arial" w:eastAsia="Times New Roman" w:hAnsi="Arial" w:cs="Arial"/>
          <w:sz w:val="20"/>
          <w:szCs w:val="20"/>
        </w:rPr>
        <w:t>Robb Langjahr (</w:t>
      </w:r>
      <w:hyperlink r:id="rId9" w:history="1">
        <w:r w:rsidR="00052BCA" w:rsidRPr="006D38D1">
          <w:rPr>
            <w:rStyle w:val="Hyperlink"/>
            <w:rFonts w:ascii="Arial" w:eastAsia="Times New Roman" w:hAnsi="Arial" w:cs="Arial"/>
            <w:sz w:val="20"/>
            <w:szCs w:val="20"/>
          </w:rPr>
          <w:t>rlangjahr@aquaticbiologists.com</w:t>
        </w:r>
      </w:hyperlink>
      <w:r w:rsidR="00052BCA">
        <w:rPr>
          <w:rFonts w:ascii="Arial" w:eastAsia="Times New Roman" w:hAnsi="Arial" w:cs="Arial"/>
          <w:sz w:val="20"/>
          <w:szCs w:val="20"/>
        </w:rPr>
        <w:t>)</w:t>
      </w:r>
    </w:p>
    <w:p w:rsidR="00DE0224" w:rsidRDefault="00DE0224" w:rsidP="00DE022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0224">
        <w:rPr>
          <w:rFonts w:ascii="Arial" w:eastAsia="Times New Roman" w:hAnsi="Arial" w:cs="Arial"/>
          <w:sz w:val="20"/>
          <w:szCs w:val="20"/>
        </w:rPr>
        <w:t>Amy Bellows (</w:t>
      </w:r>
      <w:hyperlink r:id="rId10" w:history="1">
        <w:r w:rsidR="00052BCA" w:rsidRPr="006D38D1">
          <w:rPr>
            <w:rStyle w:val="Hyperlink"/>
            <w:rFonts w:ascii="Arial" w:eastAsia="Times New Roman" w:hAnsi="Arial" w:cs="Arial"/>
            <w:sz w:val="20"/>
            <w:szCs w:val="20"/>
          </w:rPr>
          <w:t>abellows@aquaticbiologists.com</w:t>
        </w:r>
      </w:hyperlink>
      <w:r w:rsidRPr="00DE0224">
        <w:rPr>
          <w:rFonts w:ascii="Arial" w:eastAsia="Times New Roman" w:hAnsi="Arial" w:cs="Arial"/>
          <w:sz w:val="20"/>
          <w:szCs w:val="20"/>
        </w:rPr>
        <w:t>)</w:t>
      </w:r>
    </w:p>
    <w:p w:rsidR="00052BCA" w:rsidRPr="00052BCA" w:rsidRDefault="00052BCA" w:rsidP="00DE022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52BCA">
        <w:rPr>
          <w:rFonts w:ascii="Arial" w:hAnsi="Arial" w:cs="Arial"/>
          <w:color w:val="000000" w:themeColor="text1"/>
          <w:sz w:val="20"/>
          <w:szCs w:val="20"/>
        </w:rPr>
        <w:t>Scott Van Egeren (</w:t>
      </w:r>
      <w:hyperlink r:id="rId11" w:history="1">
        <w:r w:rsidRPr="00052BCA">
          <w:rPr>
            <w:rStyle w:val="Hyperlink"/>
            <w:rFonts w:ascii="Arial" w:hAnsi="Arial" w:cs="Arial"/>
            <w:sz w:val="20"/>
            <w:szCs w:val="20"/>
          </w:rPr>
          <w:t>Scott.VanEgeren@wisconsin.gov</w:t>
        </w:r>
      </w:hyperlink>
      <w:r w:rsidRPr="00052BC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52BCA" w:rsidRPr="00052BCA" w:rsidRDefault="00052BCA" w:rsidP="00DE022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52BCA">
        <w:rPr>
          <w:rFonts w:ascii="Arial" w:hAnsi="Arial" w:cs="Arial"/>
          <w:color w:val="000000" w:themeColor="text1"/>
          <w:sz w:val="20"/>
          <w:szCs w:val="20"/>
        </w:rPr>
        <w:t>Maureen Ferry (</w:t>
      </w:r>
      <w:hyperlink r:id="rId12" w:history="1">
        <w:r w:rsidRPr="00052BCA">
          <w:rPr>
            <w:rStyle w:val="Hyperlink"/>
            <w:rFonts w:ascii="Arial" w:hAnsi="Arial" w:cs="Arial"/>
            <w:sz w:val="20"/>
            <w:szCs w:val="20"/>
          </w:rPr>
          <w:t>Maureen.Ferry@wisconsin.gov</w:t>
        </w:r>
      </w:hyperlink>
      <w:r w:rsidRPr="00052BC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52BCA" w:rsidRPr="00052BCA" w:rsidRDefault="00052BCA" w:rsidP="00DE022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52BCA">
        <w:rPr>
          <w:rFonts w:ascii="Arial" w:hAnsi="Arial" w:cs="Arial"/>
          <w:color w:val="000000" w:themeColor="text1"/>
          <w:sz w:val="20"/>
          <w:szCs w:val="20"/>
        </w:rPr>
        <w:t>Michelle Nault (</w:t>
      </w:r>
      <w:hyperlink r:id="rId13" w:history="1">
        <w:r w:rsidRPr="00052BCA">
          <w:rPr>
            <w:rStyle w:val="Hyperlink"/>
            <w:rFonts w:ascii="Arial" w:hAnsi="Arial" w:cs="Arial"/>
            <w:sz w:val="20"/>
            <w:szCs w:val="20"/>
          </w:rPr>
          <w:t>michelle.nault@wisconsin.gov</w:t>
        </w:r>
      </w:hyperlink>
      <w:r w:rsidRPr="00052BC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D2235" w:rsidRPr="00052BCA" w:rsidRDefault="00ED2235" w:rsidP="00ED22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2235" w:rsidRPr="00ED2235" w:rsidRDefault="00ED2235" w:rsidP="00ED2235">
      <w:pPr>
        <w:spacing w:line="360" w:lineRule="auto"/>
        <w:rPr>
          <w:b/>
          <w:u w:val="single"/>
        </w:rPr>
      </w:pPr>
      <w:r w:rsidRPr="00ED2235">
        <w:rPr>
          <w:b/>
          <w:u w:val="single"/>
        </w:rPr>
        <w:t>Result Details (By Lake):</w:t>
      </w:r>
    </w:p>
    <w:p w:rsidR="00ED2235" w:rsidRPr="006A6757" w:rsidRDefault="00ED2235" w:rsidP="00ED2235">
      <w:pPr>
        <w:spacing w:line="360" w:lineRule="auto"/>
      </w:pPr>
      <w:r>
        <w:rPr>
          <w:b/>
        </w:rPr>
        <w:t>Lake Name:</w:t>
      </w:r>
      <w:r w:rsidR="00052BCA">
        <w:t xml:space="preserve"> Lake De Neveu</w:t>
      </w:r>
      <w:r w:rsidR="006A6757">
        <w:tab/>
      </w:r>
    </w:p>
    <w:p w:rsidR="00ED2235" w:rsidRPr="00662A0A" w:rsidRDefault="00ED2235" w:rsidP="00ED2235">
      <w:pPr>
        <w:spacing w:line="360" w:lineRule="auto"/>
      </w:pPr>
      <w:r w:rsidRPr="00662A0A">
        <w:t>Date Received:</w:t>
      </w:r>
      <w:r w:rsidR="006A6757" w:rsidRPr="00662A0A">
        <w:t xml:space="preserve">  </w:t>
      </w:r>
      <w:r w:rsidR="00052BCA">
        <w:t>7/9/15</w:t>
      </w:r>
    </w:p>
    <w:p w:rsidR="00ED2235" w:rsidRPr="00662A0A" w:rsidRDefault="00ED2235" w:rsidP="00ED2235">
      <w:pPr>
        <w:spacing w:line="360" w:lineRule="auto"/>
      </w:pPr>
      <w:r w:rsidRPr="00662A0A">
        <w:t>Number of Samples Sent:</w:t>
      </w:r>
      <w:r w:rsidR="00E21ED5">
        <w:t xml:space="preserve"> </w:t>
      </w:r>
      <w:r w:rsidR="00052BCA">
        <w:t>3</w:t>
      </w:r>
    </w:p>
    <w:p w:rsidR="00ED2235" w:rsidRPr="00662A0A" w:rsidRDefault="00ED2235" w:rsidP="00ED2235">
      <w:pPr>
        <w:spacing w:line="360" w:lineRule="auto"/>
      </w:pPr>
      <w:r w:rsidRPr="00662A0A">
        <w:t>Number of Samples Processed:</w:t>
      </w:r>
      <w:r w:rsidR="00E21ED5">
        <w:t xml:space="preserve"> </w:t>
      </w:r>
      <w:r w:rsidR="00052BCA">
        <w:t>3</w:t>
      </w:r>
    </w:p>
    <w:p w:rsidR="00ED2235" w:rsidRDefault="00ED2235" w:rsidP="00ED2235">
      <w:pPr>
        <w:spacing w:line="360" w:lineRule="auto"/>
        <w:rPr>
          <w:b/>
        </w:rPr>
      </w:pPr>
      <w:r>
        <w:rPr>
          <w:b/>
        </w:rPr>
        <w:t>Comments:</w:t>
      </w:r>
      <w:r w:rsidR="00662A0A">
        <w:rPr>
          <w:b/>
        </w:rPr>
        <w:t xml:space="preserve"> NA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01"/>
        <w:gridCol w:w="4564"/>
      </w:tblGrid>
      <w:tr w:rsidR="00ED2235" w:rsidTr="00052BCA">
        <w:tc>
          <w:tcPr>
            <w:tcW w:w="3685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101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4564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662A0A" w:rsidTr="00052BCA">
        <w:tc>
          <w:tcPr>
            <w:tcW w:w="3685" w:type="dxa"/>
          </w:tcPr>
          <w:p w:rsidR="00662A0A" w:rsidRDefault="00052BCA" w:rsidP="00662A0A">
            <w:pPr>
              <w:jc w:val="center"/>
              <w:rPr>
                <w:b/>
              </w:rPr>
            </w:pPr>
            <w:r>
              <w:rPr>
                <w:b/>
              </w:rPr>
              <w:t>West Side of Lake; Approx. center of shore</w:t>
            </w:r>
          </w:p>
        </w:tc>
        <w:tc>
          <w:tcPr>
            <w:tcW w:w="1101" w:type="dxa"/>
          </w:tcPr>
          <w:p w:rsidR="00662A0A" w:rsidRDefault="00052BCA" w:rsidP="00662A0A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4564" w:type="dxa"/>
          </w:tcPr>
          <w:p w:rsidR="00662A0A" w:rsidRPr="00052BCA" w:rsidRDefault="00052BCA" w:rsidP="00662A0A">
            <w:pPr>
              <w:jc w:val="center"/>
              <w:rPr>
                <w:b/>
              </w:rPr>
            </w:pPr>
            <w:r>
              <w:rPr>
                <w:b/>
              </w:rPr>
              <w:t>Northern Watermilfoil (</w:t>
            </w:r>
            <w:r>
              <w:rPr>
                <w:b/>
                <w:i/>
              </w:rPr>
              <w:t>Myriophyllum sibiricum</w:t>
            </w:r>
            <w:r>
              <w:rPr>
                <w:b/>
              </w:rPr>
              <w:t>)</w:t>
            </w:r>
          </w:p>
        </w:tc>
      </w:tr>
    </w:tbl>
    <w:p w:rsidR="00ED2235" w:rsidRPr="00ED2235" w:rsidRDefault="00ED2235" w:rsidP="00ED2235">
      <w:pPr>
        <w:rPr>
          <w:b/>
        </w:rPr>
      </w:pPr>
    </w:p>
    <w:sectPr w:rsidR="00ED2235" w:rsidRPr="00ED2235" w:rsidSect="00750538">
      <w:headerReference w:type="default" r:id="rId14"/>
      <w:pgSz w:w="12240" w:h="15840"/>
      <w:pgMar w:top="14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4D" w:rsidRDefault="0052484D" w:rsidP="00B666A2">
      <w:pPr>
        <w:spacing w:line="240" w:lineRule="auto"/>
      </w:pPr>
      <w:r>
        <w:separator/>
      </w:r>
    </w:p>
  </w:endnote>
  <w:endnote w:type="continuationSeparator" w:id="0">
    <w:p w:rsidR="0052484D" w:rsidRDefault="0052484D" w:rsidP="00B6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4D" w:rsidRDefault="0052484D" w:rsidP="00B666A2">
      <w:pPr>
        <w:spacing w:line="240" w:lineRule="auto"/>
      </w:pPr>
      <w:r>
        <w:separator/>
      </w:r>
    </w:p>
  </w:footnote>
  <w:footnote w:type="continuationSeparator" w:id="0">
    <w:p w:rsidR="0052484D" w:rsidRDefault="0052484D" w:rsidP="00B6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A2" w:rsidRDefault="00B666A2" w:rsidP="00750538">
    <w:pPr>
      <w:pStyle w:val="Header"/>
      <w:tabs>
        <w:tab w:val="left" w:pos="360"/>
      </w:tabs>
      <w:ind w:hanging="270"/>
    </w:pPr>
    <w:r w:rsidRPr="00B666A2">
      <w:rPr>
        <w:noProof/>
      </w:rPr>
      <w:drawing>
        <wp:inline distT="0" distB="0" distL="0" distR="0" wp14:anchorId="2416D2C6" wp14:editId="1AA0C907">
          <wp:extent cx="1104900" cy="828675"/>
          <wp:effectExtent l="0" t="0" r="0" b="9525"/>
          <wp:docPr id="81" name="Picture 81" descr="C:\Users\Guibyn\Desktop\Plant Identification\Logo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byn\Desktop\Plant Identification\Logo 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45" cy="8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5"/>
    <w:rsid w:val="00052BCA"/>
    <w:rsid w:val="00182BA8"/>
    <w:rsid w:val="00201B3E"/>
    <w:rsid w:val="002553CE"/>
    <w:rsid w:val="002B3EAD"/>
    <w:rsid w:val="004332D2"/>
    <w:rsid w:val="0052484D"/>
    <w:rsid w:val="00537260"/>
    <w:rsid w:val="00662A0A"/>
    <w:rsid w:val="006A6757"/>
    <w:rsid w:val="00750538"/>
    <w:rsid w:val="007904FD"/>
    <w:rsid w:val="00903C09"/>
    <w:rsid w:val="00A26B04"/>
    <w:rsid w:val="00B416D0"/>
    <w:rsid w:val="00B666A2"/>
    <w:rsid w:val="00DE0224"/>
    <w:rsid w:val="00E21ED5"/>
    <w:rsid w:val="00E9104C"/>
    <w:rsid w:val="00E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character" w:styleId="Hyperlink">
    <w:name w:val="Hyperlink"/>
    <w:basedOn w:val="DefaultParagraphFont"/>
    <w:uiPriority w:val="99"/>
    <w:unhideWhenUsed/>
    <w:rsid w:val="00DE0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character" w:styleId="Hyperlink">
    <w:name w:val="Hyperlink"/>
    <w:basedOn w:val="DefaultParagraphFont"/>
    <w:uiPriority w:val="99"/>
    <w:unhideWhenUsed/>
    <w:rsid w:val="00DE0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uaticbiologists.com" TargetMode="External"/><Relationship Id="rId13" Type="http://schemas.openxmlformats.org/officeDocument/2006/relationships/hyperlink" Target="mailto:michelle.nault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quaticbiologists.com" TargetMode="External"/><Relationship Id="rId12" Type="http://schemas.openxmlformats.org/officeDocument/2006/relationships/hyperlink" Target="mailto:Maureen.Ferry@wisconsin.g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ott.VanEgeren@wisconsi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bellows@aquaticbiologis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langjahr@aquaticbiologist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Guibyn</dc:creator>
  <cp:lastModifiedBy>Rehwinkel, Nicole </cp:lastModifiedBy>
  <cp:revision>2</cp:revision>
  <dcterms:created xsi:type="dcterms:W3CDTF">2015-11-24T17:57:00Z</dcterms:created>
  <dcterms:modified xsi:type="dcterms:W3CDTF">2015-11-24T17:57:00Z</dcterms:modified>
</cp:coreProperties>
</file>